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18" w:type="dxa"/>
        <w:tblInd w:w="94" w:type="dxa"/>
        <w:tblLook w:val="04A0" w:firstRow="1" w:lastRow="0" w:firstColumn="1" w:lastColumn="0" w:noHBand="0" w:noVBand="1"/>
      </w:tblPr>
      <w:tblGrid>
        <w:gridCol w:w="578"/>
        <w:gridCol w:w="712"/>
        <w:gridCol w:w="567"/>
        <w:gridCol w:w="1418"/>
        <w:gridCol w:w="708"/>
        <w:gridCol w:w="709"/>
        <w:gridCol w:w="851"/>
        <w:gridCol w:w="141"/>
        <w:gridCol w:w="567"/>
        <w:gridCol w:w="142"/>
        <w:gridCol w:w="425"/>
      </w:tblGrid>
      <w:tr w:rsidR="00C52391" w:rsidRPr="004A2286" w:rsidTr="00257B87">
        <w:trPr>
          <w:trHeight w:val="936"/>
        </w:trPr>
        <w:tc>
          <w:tcPr>
            <w:tcW w:w="6818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方正小标宋简体" w:eastAsia="方正小标宋简体" w:hAnsi="仿宋" w:cs="宋体"/>
                <w:kern w:val="0"/>
                <w:sz w:val="13"/>
                <w:szCs w:val="13"/>
              </w:rPr>
            </w:pPr>
            <w:bookmarkStart w:id="0" w:name="_GoBack"/>
            <w:bookmarkEnd w:id="0"/>
            <w:r w:rsidRPr="004A2286">
              <w:rPr>
                <w:rFonts w:ascii="方正小标宋简体" w:eastAsia="方正小标宋简体" w:hAnsi="仿宋" w:cs="宋体" w:hint="eastAsia"/>
                <w:kern w:val="0"/>
                <w:sz w:val="13"/>
                <w:szCs w:val="13"/>
              </w:rPr>
              <w:t>西藏自治区红十字会接收新型冠状肺炎疫情防控捐赠款物明细表</w:t>
            </w:r>
          </w:p>
        </w:tc>
      </w:tr>
      <w:tr w:rsidR="00C52391" w:rsidRPr="004A2286" w:rsidTr="00257B87">
        <w:trPr>
          <w:trHeight w:val="624"/>
        </w:trPr>
        <w:tc>
          <w:tcPr>
            <w:tcW w:w="6818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52391" w:rsidRPr="004A2286" w:rsidRDefault="00C52391" w:rsidP="001D2A93">
            <w:pPr>
              <w:widowControl/>
              <w:jc w:val="left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</w:p>
        </w:tc>
      </w:tr>
      <w:tr w:rsidR="00C52391" w:rsidRPr="004A2286" w:rsidTr="00257B87">
        <w:trPr>
          <w:trHeight w:val="778"/>
        </w:trPr>
        <w:tc>
          <w:tcPr>
            <w:tcW w:w="68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一</w:t>
            </w:r>
            <w:r w:rsidRPr="004A2286"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  <w:t>、物资捐赠</w:t>
            </w:r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序号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捐赠人名称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捐赠意向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物资捐赠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物资折合资金（元）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捐赠入库</w:t>
            </w:r>
          </w:p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时间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移交</w:t>
            </w:r>
            <w:r w:rsidRPr="004A2286"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  <w:t>出库</w:t>
            </w:r>
          </w:p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时间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剩余资金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备注</w:t>
            </w:r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西藏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斯宇诺安全</w:t>
            </w:r>
            <w:proofErr w:type="gramEnd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防护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西藏疫情捐赠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left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一次性口罩3万只，一次性手套144盒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10000</w:t>
            </w: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1月27日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1月27日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已交指挥部</w:t>
            </w:r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百正百货</w:t>
            </w:r>
            <w:proofErr w:type="gramEnd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商贸有限公司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西藏疫情捐赠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left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雅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雅抽纸</w:t>
            </w:r>
            <w:proofErr w:type="gramEnd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3件、立白洗手液5件、吉尔佳洗洁精2件、雅</w:t>
            </w: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之</w:t>
            </w: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白洗洁精3件、84消毒液2件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3248</w:t>
            </w: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1月29日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</w:t>
            </w: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2</w:t>
            </w: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日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已交指挥部</w:t>
            </w:r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卓泰宾馆</w:t>
            </w:r>
            <w:proofErr w:type="gramEnd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酒店用品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西藏疫情捐赠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84消毒液100桶（每桶40斤）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30000</w:t>
            </w: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2月4日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2月4日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已交指挥部</w:t>
            </w:r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亿帆</w:t>
            </w: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医药</w:t>
            </w:r>
            <w:proofErr w:type="gramEnd"/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股份有限公司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西藏疫情防控（定向</w:t>
            </w: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区医疗保障局</w:t>
            </w: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小儿青翘颗粒</w:t>
            </w:r>
            <w:proofErr w:type="gramEnd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1000盒</w:t>
            </w: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（</w:t>
            </w: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7.5g*6袋/盒</w:t>
            </w: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）</w:t>
            </w: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，复方金银花解毒颗粒1200盒（15g*6袋/盒）。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101880</w:t>
            </w: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2月16日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2月17日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已转</w:t>
            </w: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交</w:t>
            </w:r>
            <w:proofErr w:type="gramStart"/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医</w:t>
            </w:r>
            <w:proofErr w:type="gramEnd"/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保局</w:t>
            </w:r>
          </w:p>
        </w:tc>
      </w:tr>
      <w:tr w:rsidR="00257B87" w:rsidRPr="004A2286" w:rsidTr="00257B87">
        <w:trPr>
          <w:trHeight w:val="66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小  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145128</w:t>
            </w:r>
            <w:r w:rsidRPr="004A2286"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  <w:t>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</w:tr>
      <w:tr w:rsidR="00C52391" w:rsidRPr="004A2286" w:rsidTr="00257B87">
        <w:trPr>
          <w:trHeight w:val="661"/>
        </w:trPr>
        <w:tc>
          <w:tcPr>
            <w:tcW w:w="68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二</w:t>
            </w:r>
            <w:r w:rsidRPr="004A2286"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  <w:t>、</w:t>
            </w: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定向</w:t>
            </w:r>
            <w:r w:rsidRPr="004A2286"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  <w:t>西藏</w:t>
            </w: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捐款</w:t>
            </w:r>
          </w:p>
        </w:tc>
      </w:tr>
      <w:tr w:rsidR="00C52391" w:rsidRPr="004A2286" w:rsidTr="00257B87">
        <w:trPr>
          <w:trHeight w:val="66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序号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捐赠人名称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捐赠意向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资金捐赠（元）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支出资金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支出</w:t>
            </w:r>
            <w:r w:rsidRPr="004A2286"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  <w:t>时间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支出情况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备注</w:t>
            </w:r>
          </w:p>
        </w:tc>
      </w:tr>
      <w:tr w:rsidR="00C52391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谢魏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西藏疫情捐款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1000.00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1月29日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无支出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指挥部统一安排</w:t>
            </w:r>
          </w:p>
        </w:tc>
      </w:tr>
      <w:tr w:rsidR="00C52391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亚雄名酒副食经营部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西藏疫情捐款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100,000.00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1月31日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91" w:rsidRPr="004A2286" w:rsidRDefault="00C52391" w:rsidP="001D2A93">
            <w:pPr>
              <w:jc w:val="center"/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无支出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指挥部统一安排</w:t>
            </w:r>
          </w:p>
        </w:tc>
      </w:tr>
      <w:tr w:rsidR="00C52391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三献志愿者</w:t>
            </w:r>
            <w:proofErr w:type="gramEnd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尼玛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西藏疫情捐款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1,190.00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2月4日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91" w:rsidRPr="004A2286" w:rsidRDefault="00C52391" w:rsidP="001D2A93">
            <w:pPr>
              <w:jc w:val="center"/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无支出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指挥部统一安排</w:t>
            </w:r>
          </w:p>
        </w:tc>
      </w:tr>
      <w:tr w:rsidR="00C52391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爱国人士格桑尼玛团队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西藏疫情捐款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2,000.00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2月4日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91" w:rsidRPr="004A2286" w:rsidRDefault="00C52391" w:rsidP="001D2A93">
            <w:pPr>
              <w:jc w:val="center"/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无支出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指挥部统一安排</w:t>
            </w:r>
          </w:p>
        </w:tc>
      </w:tr>
      <w:tr w:rsidR="00C52391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海德资产管理有限公司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西藏疫情捐款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1,000,000.00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2月5日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91" w:rsidRPr="004A2286" w:rsidRDefault="00C52391" w:rsidP="001D2A93">
            <w:pPr>
              <w:jc w:val="center"/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无支出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指挥部统一安排</w:t>
            </w:r>
          </w:p>
        </w:tc>
      </w:tr>
      <w:tr w:rsidR="00C52391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蔡晓龙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西藏疫情捐款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2月19日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jc w:val="center"/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无支出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指挥部统一安排</w:t>
            </w:r>
          </w:p>
        </w:tc>
      </w:tr>
      <w:tr w:rsidR="00C52391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lastRenderedPageBreak/>
              <w:t xml:space="preserve">7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西藏太森建筑有限公司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西藏疫情捐款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50,000.00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2月19日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无支出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指挥部统一安排</w:t>
            </w:r>
          </w:p>
        </w:tc>
      </w:tr>
      <w:tr w:rsidR="00C52391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bCs/>
                <w:kern w:val="0"/>
                <w:sz w:val="10"/>
                <w:szCs w:val="10"/>
              </w:rPr>
              <w:t>小  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b/>
                <w:bCs/>
                <w:sz w:val="10"/>
                <w:szCs w:val="10"/>
              </w:rPr>
              <w:t>1,</w:t>
            </w:r>
            <w:r w:rsidRPr="004A2286">
              <w:rPr>
                <w:rFonts w:ascii="仿宋" w:eastAsia="仿宋" w:hAnsi="仿宋"/>
                <w:b/>
                <w:bCs/>
                <w:sz w:val="10"/>
                <w:szCs w:val="10"/>
              </w:rPr>
              <w:t>155190.</w:t>
            </w:r>
            <w:r w:rsidRPr="004A2286">
              <w:rPr>
                <w:rFonts w:ascii="仿宋" w:eastAsia="仿宋" w:hAnsi="仿宋" w:hint="eastAsia"/>
                <w:b/>
                <w:bCs/>
                <w:sz w:val="10"/>
                <w:szCs w:val="1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</w:tr>
      <w:tr w:rsidR="00C52391" w:rsidRPr="004A2286" w:rsidTr="00257B87">
        <w:trPr>
          <w:trHeight w:val="778"/>
        </w:trPr>
        <w:tc>
          <w:tcPr>
            <w:tcW w:w="68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 xml:space="preserve"> </w:t>
            </w:r>
            <w:r w:rsidRPr="004A2286"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  <w:t xml:space="preserve"> </w:t>
            </w: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三</w:t>
            </w:r>
            <w:r w:rsidRPr="004A2286"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  <w:t xml:space="preserve">、 </w:t>
            </w: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非定向捐款</w:t>
            </w:r>
          </w:p>
        </w:tc>
      </w:tr>
      <w:tr w:rsidR="00C52391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序号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捐赠人名称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捐赠意向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资金捐赠（元）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支出资金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支出</w:t>
            </w:r>
            <w:r w:rsidRPr="004A2286"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  <w:t>时间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支出情况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备注</w:t>
            </w:r>
          </w:p>
        </w:tc>
      </w:tr>
      <w:tr w:rsidR="00C52391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西藏金宏泰钢化玻璃有限公司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150,000.00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2月19日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jc w:val="center"/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无支出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指挥部统一安排</w:t>
            </w:r>
          </w:p>
        </w:tc>
      </w:tr>
      <w:tr w:rsidR="00C52391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西藏金宏泰钢化玻璃有限公司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6,700.00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2月19日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jc w:val="center"/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无支出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指挥部统一安排</w:t>
            </w:r>
          </w:p>
        </w:tc>
      </w:tr>
      <w:tr w:rsidR="00C52391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bCs/>
                <w:kern w:val="0"/>
                <w:sz w:val="10"/>
                <w:szCs w:val="10"/>
              </w:rPr>
              <w:t>小  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b/>
                <w:bCs/>
                <w:sz w:val="10"/>
                <w:szCs w:val="10"/>
              </w:rPr>
              <w:t>156700.00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　</w:t>
            </w:r>
          </w:p>
        </w:tc>
      </w:tr>
      <w:tr w:rsidR="00C52391" w:rsidRPr="004A2286" w:rsidTr="00257B87">
        <w:trPr>
          <w:trHeight w:val="778"/>
        </w:trPr>
        <w:tc>
          <w:tcPr>
            <w:tcW w:w="68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四</w:t>
            </w:r>
            <w:r w:rsidRPr="004A2286"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  <w:t>、</w:t>
            </w: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定向</w:t>
            </w:r>
            <w:r w:rsidRPr="004A2286"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  <w:t>湖北</w:t>
            </w: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鄂州捐款</w:t>
            </w:r>
          </w:p>
        </w:tc>
      </w:tr>
      <w:tr w:rsidR="00C52391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序号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捐赠人名称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捐赠意向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资金捐赠（元）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汇出时间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剩余资金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汇出地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备注</w:t>
            </w:r>
          </w:p>
        </w:tc>
      </w:tr>
      <w:tr w:rsidR="00C52391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lastRenderedPageBreak/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唐铭俊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湖北省鄂州市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500.00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ind w:left="840" w:hanging="840"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2月4日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2月6日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ind w:left="840" w:hanging="840"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鄂州</w:t>
            </w: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C52391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500.00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ind w:left="840" w:hanging="840"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ind w:left="840" w:hanging="840"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</w:tr>
      <w:tr w:rsidR="00C52391" w:rsidRPr="004A2286" w:rsidTr="00257B87">
        <w:trPr>
          <w:trHeight w:val="778"/>
        </w:trPr>
        <w:tc>
          <w:tcPr>
            <w:tcW w:w="68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五</w:t>
            </w:r>
            <w:r w:rsidRPr="004A2286"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  <w:t>、</w:t>
            </w: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定向</w:t>
            </w:r>
            <w:r w:rsidRPr="004A2286"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  <w:t>湖北</w:t>
            </w: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捐款</w:t>
            </w:r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序号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捐赠人名称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捐赠意向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资金捐赠（元）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汇出时间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剩余资金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汇出地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备注</w:t>
            </w:r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中共</w:t>
            </w:r>
            <w:r w:rsidRPr="004A2286">
              <w:rPr>
                <w:rFonts w:ascii="仿宋" w:eastAsia="仿宋" w:hAnsi="仿宋"/>
                <w:sz w:val="10"/>
                <w:szCs w:val="10"/>
              </w:rPr>
              <w:t>西藏自治区委员会组织部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湖北疫情捐款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141650.00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ind w:left="840" w:hanging="840"/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ind w:left="840" w:hanging="840"/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湖北省红十字会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中国共产党当雄县委组织部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湖北疫情捐款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8,700.00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ind w:left="840" w:hanging="840"/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2月17日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ind w:left="840" w:hanging="840"/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湖北省红十字会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当雄县驻拉萨离退休干部职工党委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湖北疫情捐款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44,920.00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ind w:left="840" w:hanging="840"/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2月17日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ind w:left="840" w:hanging="840"/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湖北省红十字会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中共共产党林周县委组织部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湖北疫情捐款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12,500.00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ind w:left="840" w:hanging="840"/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2月17日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ind w:left="840" w:hanging="840"/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湖北省红十字会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lastRenderedPageBreak/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中共西藏自治区委员会老干部局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湖北疫情捐款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40,900.00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ind w:left="840" w:hanging="840"/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2月17日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ind w:left="840" w:hanging="840"/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湖北省红十字会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C52391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中共拉萨市委组织部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湖北疫情捐款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35,300.00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ind w:left="840" w:hanging="840"/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jc w:val="center"/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2月20日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湖北省红十字会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C52391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西藏自治区扶贫开发办公室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湖北疫情防控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63,300.00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ind w:left="840" w:hanging="840"/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jc w:val="center"/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2月20日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湖北省红十字会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西藏自治区妇联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湖北省疫情捐款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42,600.00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2月19日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jc w:val="center"/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2月20日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湖北省红十字会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bCs/>
                <w:kern w:val="0"/>
                <w:sz w:val="10"/>
                <w:szCs w:val="10"/>
              </w:rPr>
              <w:t>小  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b/>
                <w:bCs/>
                <w:kern w:val="0"/>
                <w:sz w:val="10"/>
                <w:szCs w:val="10"/>
              </w:rPr>
              <w:t>389870.00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10"/>
                <w:szCs w:val="10"/>
              </w:rPr>
            </w:pPr>
          </w:p>
        </w:tc>
      </w:tr>
      <w:tr w:rsidR="00C52391" w:rsidRPr="004A2286" w:rsidTr="00257B87">
        <w:trPr>
          <w:trHeight w:val="778"/>
        </w:trPr>
        <w:tc>
          <w:tcPr>
            <w:tcW w:w="68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六</w:t>
            </w:r>
            <w:r w:rsidRPr="004A2286"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  <w:t>、</w:t>
            </w: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定向</w:t>
            </w:r>
            <w:r w:rsidRPr="004A2286"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  <w:t>湖北武汉</w:t>
            </w: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捐款</w:t>
            </w:r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序号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捐赠人名称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捐赠意向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资金捐赠（元）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汇出时间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剩余资金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汇出地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备注</w:t>
            </w:r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西藏瑞电能源建设有限公司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100,000.00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1月31日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2月6日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纯净环境群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20,000.00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2月2日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2月6日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lastRenderedPageBreak/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拉萨优车销售有限公司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10,000.00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2月2日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2月6日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多  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3,000.00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2月3日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2月6日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爱心人士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1,000.00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2月5日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2月6日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西藏桑和电力有限公司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100,000.00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2月5日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2月6日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6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次成丁增活佛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200,000.00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2月5日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2月6日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7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纯净环境群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2,000.00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2月6日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9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刘天豪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 xml:space="preserve">500.00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2月6日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平</w:t>
            </w:r>
            <w:proofErr w:type="gramStart"/>
            <w:r w:rsidRPr="004A2286">
              <w:rPr>
                <w:rFonts w:ascii="仿宋" w:eastAsia="仿宋" w:hAnsi="仿宋" w:hint="eastAsia"/>
                <w:sz w:val="10"/>
                <w:szCs w:val="10"/>
              </w:rPr>
              <w:t>措</w:t>
            </w:r>
            <w:proofErr w:type="gramEnd"/>
            <w:r w:rsidRPr="004A2286">
              <w:rPr>
                <w:rFonts w:ascii="仿宋" w:eastAsia="仿宋" w:hAnsi="仿宋" w:hint="eastAsia"/>
                <w:sz w:val="10"/>
                <w:szCs w:val="10"/>
              </w:rPr>
              <w:t>边宗、格桑等爱心人士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1,200.00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2月6日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那曲市</w:t>
            </w: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嘉黎县</w:t>
            </w:r>
            <w:proofErr w:type="gramStart"/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尼屋乡重岗</w:t>
            </w:r>
            <w:proofErr w:type="gramEnd"/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村村民捐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6600</w:t>
            </w: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2月7日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12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西藏</w:t>
            </w: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珠</w:t>
            </w: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嘎</w:t>
            </w: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lastRenderedPageBreak/>
              <w:t>秀</w:t>
            </w:r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文化发展有限公司易</w:t>
            </w:r>
            <w:proofErr w:type="gramStart"/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贡秀味</w:t>
            </w:r>
            <w:proofErr w:type="gramEnd"/>
            <w:r w:rsidRPr="004A2286">
              <w:rPr>
                <w:rFonts w:ascii="仿宋" w:eastAsia="仿宋" w:hAnsi="仿宋" w:cs="宋体"/>
                <w:kern w:val="0"/>
                <w:sz w:val="10"/>
                <w:szCs w:val="10"/>
              </w:rPr>
              <w:t>辣椒厂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lastRenderedPageBreak/>
              <w:t>武汉疫</w:t>
            </w: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lastRenderedPageBreak/>
              <w:t>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lastRenderedPageBreak/>
              <w:t>1000.00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2月10日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</w:t>
            </w: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lastRenderedPageBreak/>
              <w:t>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lastRenderedPageBreak/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</w:t>
            </w: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lastRenderedPageBreak/>
              <w:t>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lastRenderedPageBreak/>
              <w:t xml:space="preserve">13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kern w:val="0"/>
                <w:sz w:val="10"/>
                <w:szCs w:val="10"/>
              </w:rPr>
            </w:pPr>
            <w:proofErr w:type="gramStart"/>
            <w:r w:rsidRPr="004A2286">
              <w:rPr>
                <w:rFonts w:ascii="仿宋" w:eastAsia="仿宋" w:hAnsi="仿宋" w:hint="eastAsia"/>
                <w:sz w:val="10"/>
                <w:szCs w:val="10"/>
              </w:rPr>
              <w:t>石芳兰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2,000.00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2月11日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14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党委统战部退休党支部33人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47,100.00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2月11日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15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proofErr w:type="gramStart"/>
            <w:r w:rsidRPr="004A2286">
              <w:rPr>
                <w:rFonts w:ascii="仿宋" w:eastAsia="仿宋" w:hAnsi="仿宋" w:hint="eastAsia"/>
                <w:sz w:val="10"/>
                <w:szCs w:val="10"/>
              </w:rPr>
              <w:t>嘎吉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2,000.00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2月11日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16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proofErr w:type="gramStart"/>
            <w:r w:rsidRPr="004A2286">
              <w:rPr>
                <w:rFonts w:ascii="仿宋" w:eastAsia="仿宋" w:hAnsi="仿宋" w:hint="eastAsia"/>
                <w:sz w:val="10"/>
                <w:szCs w:val="10"/>
              </w:rPr>
              <w:t>林芝市鲁朗</w:t>
            </w:r>
            <w:proofErr w:type="gramEnd"/>
            <w:r w:rsidRPr="004A2286">
              <w:rPr>
                <w:rFonts w:ascii="仿宋" w:eastAsia="仿宋" w:hAnsi="仿宋" w:hint="eastAsia"/>
                <w:sz w:val="10"/>
                <w:szCs w:val="10"/>
              </w:rPr>
              <w:t>景区管理委员会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34,250.00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17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昌都市红十字会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78,873.30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/>
                <w:sz w:val="10"/>
                <w:szCs w:val="10"/>
              </w:rPr>
              <w:t>18</w:t>
            </w: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卢怀锦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500.00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　19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小爱心</w:t>
            </w:r>
            <w:proofErr w:type="gramStart"/>
            <w:r w:rsidRPr="004A2286">
              <w:rPr>
                <w:rFonts w:ascii="仿宋" w:eastAsia="仿宋" w:hAnsi="仿宋" w:hint="eastAsia"/>
                <w:sz w:val="10"/>
                <w:szCs w:val="10"/>
              </w:rPr>
              <w:t>群全体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5,000.00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　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北宗林</w:t>
            </w:r>
            <w:proofErr w:type="gramStart"/>
            <w:r w:rsidRPr="004A2286">
              <w:rPr>
                <w:rFonts w:ascii="仿宋" w:eastAsia="仿宋" w:hAnsi="仿宋" w:hint="eastAsia"/>
                <w:sz w:val="10"/>
                <w:szCs w:val="10"/>
              </w:rPr>
              <w:t>群全体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2,200.00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潘德康</w:t>
            </w:r>
            <w:proofErr w:type="gramStart"/>
            <w:r w:rsidRPr="004A2286">
              <w:rPr>
                <w:rFonts w:ascii="仿宋" w:eastAsia="仿宋" w:hAnsi="仿宋" w:hint="eastAsia"/>
                <w:sz w:val="10"/>
                <w:szCs w:val="10"/>
              </w:rPr>
              <w:t>群全体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1,600.00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疫情防控指挥部第</w:t>
            </w:r>
            <w:r w:rsidRPr="004A2286">
              <w:rPr>
                <w:rFonts w:ascii="仿宋" w:eastAsia="仿宋" w:hAnsi="仿宋" w:hint="eastAsia"/>
                <w:sz w:val="10"/>
                <w:szCs w:val="10"/>
              </w:rPr>
              <w:lastRenderedPageBreak/>
              <w:t>三十一工作组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lastRenderedPageBreak/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12,000.00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2月12日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lastRenderedPageBreak/>
              <w:t>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慈爱感恩妈妈之家群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5,000.00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2月13日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拉萨琅赛建设实业有限公司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500,000.00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2月13日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西藏宏发建筑工程有限公司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500,000.00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2月13日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西藏发展研究中心（17人）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3,000.00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2月13日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那曲市接管组巴青养护段二工区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4,200.00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2月14日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</w:t>
            </w:r>
            <w:r w:rsidR="001D2A93" w:rsidRPr="004A2286">
              <w:rPr>
                <w:rFonts w:ascii="仿宋" w:eastAsia="仿宋" w:hAnsi="仿宋" w:hint="eastAsia"/>
                <w:sz w:val="10"/>
                <w:szCs w:val="10"/>
              </w:rPr>
              <w:t>18</w:t>
            </w:r>
            <w:r w:rsidRPr="004A2286">
              <w:rPr>
                <w:rFonts w:ascii="仿宋" w:eastAsia="仿宋" w:hAnsi="仿宋" w:hint="eastAsia"/>
                <w:sz w:val="10"/>
                <w:szCs w:val="10"/>
              </w:rPr>
              <w:t>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尼玛县退役军人事务</w:t>
            </w:r>
            <w:proofErr w:type="gramStart"/>
            <w:r w:rsidRPr="004A2286">
              <w:rPr>
                <w:rFonts w:ascii="仿宋" w:eastAsia="仿宋" w:hAnsi="仿宋" w:hint="eastAsia"/>
                <w:sz w:val="10"/>
                <w:szCs w:val="10"/>
              </w:rPr>
              <w:t>局丁树</w:t>
            </w:r>
            <w:proofErr w:type="gramEnd"/>
            <w:r w:rsidRPr="004A2286">
              <w:rPr>
                <w:rFonts w:ascii="仿宋" w:eastAsia="仿宋" w:hAnsi="仿宋" w:hint="eastAsia"/>
                <w:sz w:val="10"/>
                <w:szCs w:val="10"/>
              </w:rPr>
              <w:t>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2月14日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尼玛县卓瓦乡王康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5,000.00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2月14日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拉巴卓玛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2月17日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lastRenderedPageBreak/>
              <w:t>31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proofErr w:type="gramStart"/>
            <w:r w:rsidRPr="004A2286">
              <w:rPr>
                <w:rFonts w:ascii="仿宋" w:eastAsia="仿宋" w:hAnsi="仿宋" w:hint="eastAsia"/>
                <w:sz w:val="10"/>
                <w:szCs w:val="10"/>
              </w:rPr>
              <w:t>洋卓朵曲寺习持拉</w:t>
            </w:r>
            <w:proofErr w:type="gramEnd"/>
            <w:r w:rsidRPr="004A2286">
              <w:rPr>
                <w:rFonts w:ascii="仿宋" w:eastAsia="仿宋" w:hAnsi="仿宋" w:hint="eastAsia"/>
                <w:sz w:val="10"/>
                <w:szCs w:val="10"/>
              </w:rPr>
              <w:t>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2,500.00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2月17日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32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同心慈善基金会（26人）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2月17日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/>
                <w:sz w:val="10"/>
                <w:szCs w:val="10"/>
              </w:rPr>
              <w:t>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巴桑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2月17日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A93" w:rsidRPr="004A2286" w:rsidRDefault="001D2A93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2A93" w:rsidRPr="004A2286" w:rsidRDefault="001D2A93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93" w:rsidRPr="004A2286" w:rsidRDefault="001D2A93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34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林芝察隅县下察隅镇</w:t>
            </w:r>
            <w:proofErr w:type="gramStart"/>
            <w:r w:rsidRPr="004A2286">
              <w:rPr>
                <w:rFonts w:ascii="仿宋" w:eastAsia="仿宋" w:hAnsi="仿宋" w:hint="eastAsia"/>
                <w:sz w:val="10"/>
                <w:szCs w:val="10"/>
              </w:rPr>
              <w:t>自更村党支部自更村</w:t>
            </w:r>
            <w:proofErr w:type="gramEnd"/>
            <w:r w:rsidRPr="004A2286">
              <w:rPr>
                <w:rFonts w:ascii="仿宋" w:eastAsia="仿宋" w:hAnsi="仿宋" w:hint="eastAsia"/>
                <w:sz w:val="10"/>
                <w:szCs w:val="10"/>
              </w:rPr>
              <w:t>村委会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7,860.00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2月17日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</w:t>
            </w:r>
            <w:r w:rsidR="001D2A93" w:rsidRPr="004A2286">
              <w:rPr>
                <w:rFonts w:ascii="仿宋" w:eastAsia="仿宋" w:hAnsi="仿宋"/>
                <w:sz w:val="10"/>
                <w:szCs w:val="10"/>
              </w:rPr>
              <w:t>8</w:t>
            </w:r>
            <w:r w:rsidRPr="004A2286">
              <w:rPr>
                <w:rFonts w:ascii="仿宋" w:eastAsia="仿宋" w:hAnsi="仿宋" w:hint="eastAsia"/>
                <w:sz w:val="10"/>
                <w:szCs w:val="10"/>
              </w:rPr>
              <w:t>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35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拉萨市太阳岛全体穆斯林商户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13,850.00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2月20日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36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新疆阿卜杜干果批发部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2月20日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37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西藏仲巴塔青藏文化发展有限公司</w:t>
            </w:r>
            <w:proofErr w:type="gramStart"/>
            <w:r w:rsidRPr="004A2286">
              <w:rPr>
                <w:rFonts w:ascii="仿宋" w:eastAsia="仿宋" w:hAnsi="仿宋" w:hint="eastAsia"/>
                <w:sz w:val="10"/>
                <w:szCs w:val="10"/>
              </w:rPr>
              <w:t>索朗达庆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2月20日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lastRenderedPageBreak/>
              <w:t>38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西藏自燃科学博物馆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22,307.00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2月20日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39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德庆云旦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13,450.00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2月20日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proofErr w:type="gramStart"/>
            <w:r w:rsidRPr="004A2286">
              <w:rPr>
                <w:rFonts w:ascii="仿宋" w:eastAsia="仿宋" w:hAnsi="仿宋" w:hint="eastAsia"/>
                <w:sz w:val="10"/>
                <w:szCs w:val="10"/>
              </w:rPr>
              <w:t>旦增旺庆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2月20日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41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proofErr w:type="gramStart"/>
            <w:r w:rsidRPr="004A2286">
              <w:rPr>
                <w:rFonts w:ascii="仿宋" w:eastAsia="仿宋" w:hAnsi="仿宋" w:hint="eastAsia"/>
                <w:sz w:val="10"/>
                <w:szCs w:val="10"/>
              </w:rPr>
              <w:t>洛</w:t>
            </w:r>
            <w:proofErr w:type="gramEnd"/>
            <w:r w:rsidRPr="004A2286">
              <w:rPr>
                <w:rFonts w:ascii="仿宋" w:eastAsia="仿宋" w:hAnsi="仿宋" w:hint="eastAsia"/>
                <w:sz w:val="10"/>
                <w:szCs w:val="10"/>
              </w:rPr>
              <w:t>布次仁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600.00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2月20日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42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拉萨市妇幼保健院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22,150.00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2月20日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43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昌都市红十字会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245,100.00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2月19日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2月20日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44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边</w:t>
            </w:r>
            <w:proofErr w:type="gramStart"/>
            <w:r w:rsidRPr="004A2286">
              <w:rPr>
                <w:rFonts w:ascii="仿宋" w:eastAsia="仿宋" w:hAnsi="仿宋" w:hint="eastAsia"/>
                <w:sz w:val="10"/>
                <w:szCs w:val="10"/>
              </w:rPr>
              <w:t>措</w:t>
            </w:r>
            <w:proofErr w:type="gramEnd"/>
            <w:r w:rsidRPr="004A2286">
              <w:rPr>
                <w:rFonts w:ascii="仿宋" w:eastAsia="仿宋" w:hAnsi="仿宋" w:hint="eastAsia"/>
                <w:sz w:val="10"/>
                <w:szCs w:val="10"/>
              </w:rPr>
              <w:t>、格桑</w:t>
            </w:r>
            <w:proofErr w:type="gramStart"/>
            <w:r w:rsidRPr="004A2286">
              <w:rPr>
                <w:rFonts w:ascii="仿宋" w:eastAsia="仿宋" w:hAnsi="仿宋" w:hint="eastAsia"/>
                <w:sz w:val="10"/>
                <w:szCs w:val="10"/>
              </w:rPr>
              <w:t>赤</w:t>
            </w:r>
            <w:proofErr w:type="gramEnd"/>
            <w:r w:rsidRPr="004A2286">
              <w:rPr>
                <w:rFonts w:ascii="仿宋" w:eastAsia="仿宋" w:hAnsi="仿宋" w:hint="eastAsia"/>
                <w:sz w:val="10"/>
                <w:szCs w:val="10"/>
              </w:rPr>
              <w:t>列（退休干部）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2月19日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2月20日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45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达瓦、山</w:t>
            </w:r>
            <w:proofErr w:type="gramStart"/>
            <w:r w:rsidRPr="004A2286">
              <w:rPr>
                <w:rFonts w:ascii="仿宋" w:eastAsia="仿宋" w:hAnsi="仿宋" w:hint="eastAsia"/>
                <w:sz w:val="10"/>
                <w:szCs w:val="10"/>
              </w:rPr>
              <w:t>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2月19日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2月20日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46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西藏</w:t>
            </w:r>
            <w:proofErr w:type="gramStart"/>
            <w:r w:rsidRPr="004A2286">
              <w:rPr>
                <w:rFonts w:ascii="仿宋" w:eastAsia="仿宋" w:hAnsi="仿宋"/>
                <w:sz w:val="10"/>
                <w:szCs w:val="10"/>
              </w:rPr>
              <w:t>柳梧文创园金牛</w:t>
            </w:r>
            <w:proofErr w:type="gramEnd"/>
            <w:r w:rsidRPr="004A2286">
              <w:rPr>
                <w:rFonts w:ascii="仿宋" w:eastAsia="仿宋" w:hAnsi="仿宋"/>
                <w:sz w:val="10"/>
                <w:szCs w:val="10"/>
              </w:rPr>
              <w:t>石油销售有限公司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武汉</w:t>
            </w:r>
            <w:r w:rsidRPr="004A2286">
              <w:rPr>
                <w:rFonts w:ascii="仿宋" w:eastAsia="仿宋" w:hAnsi="仿宋"/>
                <w:sz w:val="10"/>
                <w:szCs w:val="10"/>
              </w:rPr>
              <w:t>疫情捐款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1000000.00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2月20日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2月20日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武汉市红十字会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257B87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b/>
                <w:bCs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b/>
                <w:bCs/>
                <w:sz w:val="10"/>
                <w:szCs w:val="10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/>
                <w:b/>
                <w:bCs/>
                <w:sz w:val="10"/>
                <w:szCs w:val="10"/>
              </w:rPr>
              <w:t>3038840.30</w:t>
            </w:r>
            <w:r w:rsidRPr="004A2286">
              <w:rPr>
                <w:rFonts w:ascii="仿宋" w:eastAsia="仿宋" w:hAnsi="仿宋" w:hint="eastAsia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b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</w:tr>
      <w:tr w:rsidR="00C52391" w:rsidRPr="004A2286" w:rsidTr="00257B87">
        <w:trPr>
          <w:trHeight w:val="483"/>
        </w:trPr>
        <w:tc>
          <w:tcPr>
            <w:tcW w:w="68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七</w:t>
            </w:r>
            <w:r w:rsidRPr="004A2286">
              <w:rPr>
                <w:rFonts w:ascii="黑体" w:eastAsia="黑体" w:hAnsi="黑体" w:cs="宋体"/>
                <w:b/>
                <w:kern w:val="0"/>
                <w:sz w:val="10"/>
                <w:szCs w:val="10"/>
              </w:rPr>
              <w:t>、</w:t>
            </w:r>
            <w:r w:rsidRPr="004A2286">
              <w:rPr>
                <w:rFonts w:ascii="黑体" w:eastAsia="黑体" w:hAnsi="黑体" w:cs="宋体" w:hint="eastAsia"/>
                <w:b/>
                <w:kern w:val="0"/>
                <w:sz w:val="10"/>
                <w:szCs w:val="10"/>
              </w:rPr>
              <w:t>定向四川甘孜捐款</w:t>
            </w:r>
          </w:p>
        </w:tc>
      </w:tr>
      <w:tr w:rsidR="00C52391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lastRenderedPageBreak/>
              <w:t>序号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捐赠人名称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捐赠意向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资金捐赠（元）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捐赠时间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汇出时间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剩余资金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汇出地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b/>
                <w:kern w:val="0"/>
                <w:sz w:val="10"/>
                <w:szCs w:val="10"/>
              </w:rPr>
              <w:t>备注</w:t>
            </w:r>
          </w:p>
        </w:tc>
      </w:tr>
      <w:tr w:rsidR="00C52391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/>
                <w:sz w:val="10"/>
                <w:szCs w:val="10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同心慈善基金会（26人）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四川甘孜州疫情</w:t>
            </w:r>
            <w:r w:rsidRPr="004A2286">
              <w:rPr>
                <w:rFonts w:ascii="仿宋" w:eastAsia="仿宋" w:hAnsi="仿宋"/>
                <w:sz w:val="10"/>
                <w:szCs w:val="10"/>
              </w:rPr>
              <w:t>捐款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5,000.00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2月17日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四川省红十字会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C52391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/>
                <w:sz w:val="10"/>
                <w:szCs w:val="10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厦门象屿慧灯工艺品有限公司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四川甘孜州道孚县疫情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100,000.00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2月18日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91" w:rsidRPr="004A2286" w:rsidRDefault="00C52391" w:rsidP="001D2A93">
            <w:pPr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>四川省红十字会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已</w:t>
            </w:r>
            <w:proofErr w:type="gramStart"/>
            <w:r w:rsidRPr="004A2286">
              <w:rPr>
                <w:rFonts w:ascii="仿宋" w:eastAsia="仿宋" w:hAnsi="仿宋" w:cs="宋体" w:hint="eastAsia"/>
                <w:kern w:val="0"/>
                <w:sz w:val="10"/>
                <w:szCs w:val="10"/>
              </w:rPr>
              <w:t>汇灾区</w:t>
            </w:r>
            <w:proofErr w:type="gramEnd"/>
          </w:p>
        </w:tc>
      </w:tr>
      <w:tr w:rsidR="00C52391" w:rsidRPr="004A2286" w:rsidTr="00257B87">
        <w:trPr>
          <w:trHeight w:val="48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b/>
                <w:bCs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b/>
                <w:bCs/>
                <w:sz w:val="10"/>
                <w:szCs w:val="10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/>
                <w:b/>
                <w:bCs/>
                <w:kern w:val="0"/>
                <w:sz w:val="10"/>
                <w:szCs w:val="10"/>
              </w:rPr>
              <w:t>10</w:t>
            </w:r>
            <w:r w:rsidRPr="004A2286">
              <w:rPr>
                <w:rFonts w:ascii="仿宋" w:eastAsia="仿宋" w:hAnsi="仿宋" w:hint="eastAsia"/>
                <w:b/>
                <w:bCs/>
                <w:kern w:val="0"/>
                <w:sz w:val="10"/>
                <w:szCs w:val="10"/>
              </w:rPr>
              <w:t>5000.00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 w:cs="宋体"/>
                <w:kern w:val="0"/>
                <w:sz w:val="10"/>
                <w:szCs w:val="10"/>
              </w:rPr>
            </w:pPr>
          </w:p>
        </w:tc>
      </w:tr>
      <w:tr w:rsidR="00C52391" w:rsidRPr="004A2286" w:rsidTr="00257B87">
        <w:trPr>
          <w:trHeight w:val="483"/>
        </w:trPr>
        <w:tc>
          <w:tcPr>
            <w:tcW w:w="18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　</w:t>
            </w:r>
          </w:p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b/>
                <w:bCs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b/>
                <w:bCs/>
                <w:sz w:val="10"/>
                <w:szCs w:val="10"/>
              </w:rPr>
              <w:t>总     计</w:t>
            </w:r>
          </w:p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b/>
                <w:bCs/>
                <w:sz w:val="10"/>
                <w:szCs w:val="10"/>
              </w:rPr>
              <w:t xml:space="preserve">4,846100.30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b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b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91" w:rsidRPr="004A2286" w:rsidRDefault="00C52391" w:rsidP="001D2A93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  <w:r w:rsidRPr="004A2286">
              <w:rPr>
                <w:rFonts w:ascii="仿宋" w:eastAsia="仿宋" w:hAnsi="仿宋" w:hint="eastAsia"/>
                <w:sz w:val="10"/>
                <w:szCs w:val="10"/>
              </w:rPr>
              <w:t xml:space="preserve">　</w:t>
            </w:r>
          </w:p>
        </w:tc>
      </w:tr>
    </w:tbl>
    <w:p w:rsidR="00CE2770" w:rsidRPr="004A2286" w:rsidRDefault="00CE2770" w:rsidP="00C52391">
      <w:pPr>
        <w:ind w:right="480"/>
        <w:jc w:val="right"/>
        <w:rPr>
          <w:rFonts w:ascii="仿宋" w:eastAsia="仿宋" w:hAnsi="仿宋"/>
          <w:sz w:val="13"/>
          <w:szCs w:val="13"/>
        </w:rPr>
      </w:pPr>
    </w:p>
    <w:sectPr w:rsidR="00CE2770" w:rsidRPr="004A2286" w:rsidSect="00C5239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40" w:rsidRDefault="00024F40" w:rsidP="00C52391">
      <w:r>
        <w:separator/>
      </w:r>
    </w:p>
  </w:endnote>
  <w:endnote w:type="continuationSeparator" w:id="0">
    <w:p w:rsidR="00024F40" w:rsidRDefault="00024F40" w:rsidP="00C5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40" w:rsidRDefault="00024F40" w:rsidP="00C52391">
      <w:r>
        <w:separator/>
      </w:r>
    </w:p>
  </w:footnote>
  <w:footnote w:type="continuationSeparator" w:id="0">
    <w:p w:rsidR="00024F40" w:rsidRDefault="00024F40" w:rsidP="00C5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57"/>
    <w:rsid w:val="00024F40"/>
    <w:rsid w:val="00054F1A"/>
    <w:rsid w:val="000E3B42"/>
    <w:rsid w:val="001D2A93"/>
    <w:rsid w:val="00201A57"/>
    <w:rsid w:val="002321B5"/>
    <w:rsid w:val="00257B87"/>
    <w:rsid w:val="002A217A"/>
    <w:rsid w:val="002A7AE0"/>
    <w:rsid w:val="004A2286"/>
    <w:rsid w:val="004F318A"/>
    <w:rsid w:val="00611EDC"/>
    <w:rsid w:val="006C6BAD"/>
    <w:rsid w:val="008E395F"/>
    <w:rsid w:val="00AD1194"/>
    <w:rsid w:val="00C52391"/>
    <w:rsid w:val="00CE2770"/>
    <w:rsid w:val="00DD68CD"/>
    <w:rsid w:val="00F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3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2A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2A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3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2A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2A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0FD55-0C85-4EB2-8FEA-1AAAE002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hsz</dc:creator>
  <cp:keywords/>
  <dc:description/>
  <cp:lastModifiedBy>YL</cp:lastModifiedBy>
  <cp:revision>10</cp:revision>
  <cp:lastPrinted>2020-02-20T08:01:00Z</cp:lastPrinted>
  <dcterms:created xsi:type="dcterms:W3CDTF">2020-02-20T05:20:00Z</dcterms:created>
  <dcterms:modified xsi:type="dcterms:W3CDTF">2020-02-22T08:57:00Z</dcterms:modified>
</cp:coreProperties>
</file>